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CC1755" w:rsidRDefault="00557094" w:rsidP="00F0556B">
      <w:pPr>
        <w:spacing w:line="20" w:lineRule="atLeast"/>
        <w:rPr>
          <w:rFonts w:asciiTheme="minorHAnsi" w:hAnsiTheme="minorHAnsi" w:cstheme="minorHAnsi"/>
          <w:sz w:val="22"/>
          <w:szCs w:val="22"/>
          <w:rtl/>
          <w:lang w:bidi="ar-AE"/>
        </w:rPr>
      </w:pPr>
    </w:p>
    <w:tbl>
      <w:tblPr>
        <w:tblW w:w="10890" w:type="dxa"/>
        <w:tblInd w:w="-1260" w:type="dxa"/>
        <w:tblLayout w:type="fixed"/>
        <w:tblLook w:val="0000" w:firstRow="0" w:lastRow="0" w:firstColumn="0" w:lastColumn="0" w:noHBand="0" w:noVBand="0"/>
      </w:tblPr>
      <w:tblGrid>
        <w:gridCol w:w="5760"/>
        <w:gridCol w:w="5130"/>
      </w:tblGrid>
      <w:tr w:rsidR="00557094" w:rsidRPr="00CC1755" w14:paraId="49ABA988" w14:textId="77777777" w:rsidTr="00E85871">
        <w:trPr>
          <w:trHeight w:val="11489"/>
        </w:trPr>
        <w:tc>
          <w:tcPr>
            <w:tcW w:w="5760" w:type="dxa"/>
          </w:tcPr>
          <w:p w14:paraId="3D57CA63" w14:textId="77777777" w:rsidR="007F3A41" w:rsidRPr="00CC1755"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CC1755">
              <w:rPr>
                <w:rFonts w:asciiTheme="minorHAnsi" w:hAnsiTheme="minorHAnsi" w:cstheme="minorHAnsi"/>
                <w:b w:val="0"/>
                <w:bCs w:val="0"/>
                <w:color w:val="0D0D0D" w:themeColor="text1" w:themeTint="F2"/>
                <w:sz w:val="22"/>
                <w:szCs w:val="22"/>
              </w:rPr>
              <w:t>Power of Attorney</w:t>
            </w:r>
          </w:p>
          <w:p w14:paraId="59B3F5F1" w14:textId="77777777" w:rsidR="00BD7776" w:rsidRPr="00CC1755" w:rsidRDefault="00BD7776" w:rsidP="00F0556B">
            <w:pPr>
              <w:spacing w:line="20" w:lineRule="atLeast"/>
              <w:rPr>
                <w:rFonts w:asciiTheme="minorHAnsi" w:hAnsiTheme="minorHAnsi" w:cstheme="minorHAnsi"/>
                <w:color w:val="0D0D0D" w:themeColor="text1" w:themeTint="F2"/>
                <w:sz w:val="22"/>
                <w:szCs w:val="22"/>
              </w:rPr>
            </w:pPr>
          </w:p>
          <w:p w14:paraId="3623EC94" w14:textId="126342BB" w:rsidR="00B04CF6" w:rsidRPr="00CC1755" w:rsidRDefault="00B04CF6" w:rsidP="00F0556B">
            <w:pPr>
              <w:spacing w:line="20" w:lineRule="atLeast"/>
              <w:rPr>
                <w:rFonts w:asciiTheme="minorHAnsi" w:hAnsiTheme="minorHAnsi" w:cstheme="minorHAnsi"/>
                <w:sz w:val="22"/>
                <w:szCs w:val="22"/>
                <w:rtl/>
                <w:lang w:bidi="ar-AE"/>
              </w:rPr>
            </w:pPr>
            <w:r w:rsidRPr="00CC1755">
              <w:rPr>
                <w:rFonts w:asciiTheme="minorHAnsi" w:hAnsiTheme="minorHAnsi" w:cstheme="minorHAnsi"/>
                <w:sz w:val="22"/>
                <w:szCs w:val="22"/>
              </w:rPr>
              <w:t>We:</w:t>
            </w:r>
            <w:r w:rsidR="00B2607F">
              <w:rPr>
                <w:rFonts w:asciiTheme="minorHAnsi" w:hAnsiTheme="minorHAnsi" w:cstheme="minorHAnsi"/>
                <w:sz w:val="22"/>
                <w:szCs w:val="22"/>
              </w:rPr>
              <w:t xml:space="preserve"> </w:t>
            </w:r>
            <w:r w:rsidR="00B2607F" w:rsidRPr="00FC2B5F">
              <w:rPr>
                <w:rFonts w:asciiTheme="minorHAnsi" w:hAnsiTheme="minorHAnsi" w:cstheme="minorHAnsi"/>
                <w:sz w:val="22"/>
                <w:szCs w:val="22"/>
              </w:rPr>
              <w:t/>
            </w:r>
          </w:p>
          <w:p w14:paraId="1B37BFDC" w14:textId="77777777" w:rsidR="00B04CF6" w:rsidRPr="00CC1755" w:rsidRDefault="00B04CF6" w:rsidP="00F0556B">
            <w:pPr>
              <w:tabs>
                <w:tab w:val="left" w:pos="3675"/>
              </w:tabs>
              <w:spacing w:line="20" w:lineRule="atLeast"/>
              <w:rPr>
                <w:rFonts w:asciiTheme="minorHAnsi" w:hAnsiTheme="minorHAnsi" w:cstheme="minorHAnsi"/>
                <w:sz w:val="22"/>
                <w:szCs w:val="22"/>
              </w:rPr>
            </w:pPr>
          </w:p>
          <w:p w14:paraId="44C82972" w14:textId="5EBAEF10" w:rsidR="00B04CF6" w:rsidRPr="00CC1755" w:rsidRDefault="00B04CF6" w:rsidP="00F0556B">
            <w:pPr>
              <w:spacing w:line="20" w:lineRule="atLeast"/>
              <w:rPr>
                <w:rFonts w:asciiTheme="minorHAnsi" w:hAnsiTheme="minorHAnsi" w:cstheme="minorHAnsi"/>
                <w:b/>
                <w:bCs/>
                <w:sz w:val="22"/>
                <w:szCs w:val="22"/>
              </w:rPr>
            </w:pPr>
            <w:r w:rsidRPr="00CC1755">
              <w:rPr>
                <w:rFonts w:asciiTheme="minorHAnsi" w:hAnsiTheme="minorHAnsi" w:cstheme="minorHAnsi"/>
                <w:sz w:val="22"/>
                <w:szCs w:val="22"/>
              </w:rPr>
              <w:t>Address:</w:t>
            </w:r>
            <w:r w:rsidR="00B2607F">
              <w:rPr>
                <w:rFonts w:asciiTheme="minorHAnsi" w:hAnsiTheme="minorHAnsi" w:cstheme="minorHAnsi"/>
                <w:sz w:val="22"/>
                <w:szCs w:val="22"/>
              </w:rPr>
              <w:t xml:space="preserve"> </w:t>
            </w:r>
            <w:r w:rsidR="00B2607F" w:rsidRPr="00FC2B5F">
              <w:rPr>
                <w:rFonts w:asciiTheme="minorHAnsi" w:hAnsiTheme="minorHAnsi" w:cstheme="minorHAnsi"/>
                <w:sz w:val="22"/>
                <w:szCs w:val="22"/>
              </w:rPr>
              <w:t/>
            </w:r>
          </w:p>
          <w:p w14:paraId="4FDABFB6" w14:textId="77777777" w:rsidR="000033E0" w:rsidRPr="00CC1755" w:rsidRDefault="000033E0" w:rsidP="00F0556B">
            <w:pPr>
              <w:pStyle w:val="BodyText"/>
              <w:spacing w:line="20" w:lineRule="atLeast"/>
              <w:jc w:val="both"/>
              <w:rPr>
                <w:rFonts w:asciiTheme="minorHAnsi" w:hAnsiTheme="minorHAnsi" w:cstheme="minorHAnsi"/>
                <w:sz w:val="22"/>
                <w:szCs w:val="22"/>
              </w:rPr>
            </w:pPr>
          </w:p>
          <w:p w14:paraId="4B648796" w14:textId="47497483" w:rsidR="000033E0" w:rsidRPr="00CC1755" w:rsidRDefault="000033E0" w:rsidP="00F0556B">
            <w:pPr>
              <w:pStyle w:val="BodyText"/>
              <w:spacing w:line="20" w:lineRule="atLeast"/>
              <w:jc w:val="both"/>
              <w:rPr>
                <w:rFonts w:asciiTheme="minorHAnsi" w:hAnsiTheme="minorHAnsi" w:cstheme="minorHAnsi"/>
                <w:sz w:val="22"/>
                <w:szCs w:val="22"/>
              </w:rPr>
            </w:pPr>
            <w:r w:rsidRPr="00CC1755">
              <w:rPr>
                <w:rFonts w:asciiTheme="minorHAnsi" w:hAnsiTheme="minorHAnsi" w:cstheme="minorHAnsi"/>
                <w:sz w:val="22"/>
                <w:szCs w:val="22"/>
              </w:rPr>
              <w:t>have appointed</w:t>
            </w:r>
            <w:r w:rsidRPr="00CC1755">
              <w:rPr>
                <w:rFonts w:asciiTheme="minorHAnsi" w:hAnsiTheme="minorHAnsi" w:cstheme="minorHAnsi"/>
                <w:sz w:val="22"/>
                <w:szCs w:val="22"/>
                <w:rtl/>
              </w:rPr>
              <w:t xml:space="preserve"> </w:t>
            </w:r>
            <w:r w:rsidRPr="00CC1755">
              <w:rPr>
                <w:rFonts w:asciiTheme="minorHAnsi" w:hAnsiTheme="minorHAnsi" w:cstheme="minorHAnsi"/>
                <w:sz w:val="22"/>
                <w:szCs w:val="22"/>
              </w:rPr>
              <w:t>Abou Naja Intellectual Property</w:t>
            </w:r>
            <w:r w:rsidR="00C70499" w:rsidRPr="00CC1755">
              <w:rPr>
                <w:rFonts w:asciiTheme="minorHAnsi" w:hAnsiTheme="minorHAnsi" w:cstheme="minorHAnsi"/>
                <w:sz w:val="22"/>
                <w:szCs w:val="22"/>
              </w:rPr>
              <w:t xml:space="preserve"> </w:t>
            </w:r>
            <w:r w:rsidRPr="00CC1755">
              <w:rPr>
                <w:rFonts w:asciiTheme="minorHAnsi" w:hAnsiTheme="minorHAnsi" w:cstheme="minorHAnsi"/>
                <w:sz w:val="22"/>
                <w:szCs w:val="22"/>
              </w:rPr>
              <w:t xml:space="preserve">in </w:t>
            </w:r>
            <w:r w:rsidR="00212B5E" w:rsidRPr="00CC1755">
              <w:rPr>
                <w:rFonts w:asciiTheme="minorHAnsi" w:hAnsiTheme="minorHAnsi" w:cstheme="minorHAnsi"/>
                <w:sz w:val="22"/>
                <w:szCs w:val="22"/>
              </w:rPr>
              <w:t xml:space="preserve">Qatar </w:t>
            </w:r>
            <w:r w:rsidRPr="00CC1755">
              <w:rPr>
                <w:rFonts w:asciiTheme="minorHAnsi" w:hAnsiTheme="minorHAnsi" w:cstheme="minorHAnsi"/>
                <w:sz w:val="22"/>
                <w:szCs w:val="22"/>
              </w:rPr>
              <w:t>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w:t>
            </w:r>
            <w:r w:rsidR="007B3E11" w:rsidRPr="00CC1755">
              <w:rPr>
                <w:rFonts w:asciiTheme="minorHAnsi" w:hAnsiTheme="minorHAnsi" w:cstheme="minorHAnsi"/>
                <w:sz w:val="22"/>
                <w:szCs w:val="22"/>
              </w:rPr>
              <w:t>, all ministries</w:t>
            </w:r>
            <w:r w:rsidRPr="00CC1755">
              <w:rPr>
                <w:rFonts w:asciiTheme="minorHAnsi" w:hAnsiTheme="minorHAnsi" w:cstheme="minorHAnsi"/>
                <w:sz w:val="22"/>
                <w:szCs w:val="22"/>
              </w:rPr>
              <w:t>, competent authorities, departments, police or custom authorities or judicial or administrative authorities, law enforcement or fiscal authorities.</w:t>
            </w:r>
          </w:p>
          <w:p w14:paraId="6AB26BEB" w14:textId="77777777" w:rsidR="000033E0" w:rsidRPr="00CC1755"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CC1755" w:rsidRDefault="000033E0" w:rsidP="00F0556B">
            <w:pPr>
              <w:pStyle w:val="BodyText"/>
              <w:spacing w:line="20" w:lineRule="atLeast"/>
              <w:jc w:val="both"/>
              <w:rPr>
                <w:rFonts w:asciiTheme="minorHAnsi" w:hAnsiTheme="minorHAnsi" w:cstheme="minorHAnsi"/>
                <w:sz w:val="22"/>
                <w:szCs w:val="22"/>
              </w:rPr>
            </w:pPr>
            <w:r w:rsidRPr="00CC1755">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CC1755" w:rsidRDefault="000033E0" w:rsidP="00F0556B">
            <w:pPr>
              <w:pStyle w:val="BodyText2"/>
              <w:spacing w:line="20" w:lineRule="atLeast"/>
              <w:jc w:val="both"/>
              <w:rPr>
                <w:rFonts w:asciiTheme="minorHAnsi" w:hAnsiTheme="minorHAnsi" w:cstheme="minorHAnsi"/>
                <w:sz w:val="22"/>
                <w:szCs w:val="22"/>
              </w:rPr>
            </w:pPr>
          </w:p>
          <w:p w14:paraId="1FA94811" w14:textId="7006B6DF" w:rsidR="00212B5E" w:rsidRPr="00CC1755" w:rsidRDefault="00212B5E" w:rsidP="00212B5E">
            <w:pPr>
              <w:pStyle w:val="BodyText"/>
              <w:spacing w:line="20" w:lineRule="atLeast"/>
              <w:jc w:val="center"/>
              <w:rPr>
                <w:rFonts w:asciiTheme="minorHAnsi" w:hAnsiTheme="minorHAnsi" w:cstheme="minorHAnsi"/>
                <w:sz w:val="22"/>
                <w:szCs w:val="22"/>
              </w:rPr>
            </w:pPr>
            <w:r w:rsidRPr="00CC1755">
              <w:rPr>
                <w:rFonts w:asciiTheme="minorHAnsi" w:hAnsiTheme="minorHAnsi" w:cstheme="minorHAnsi"/>
                <w:sz w:val="22"/>
                <w:szCs w:val="22"/>
              </w:rPr>
              <w:t xml:space="preserve">P. O. Box </w:t>
            </w:r>
            <w:r w:rsidR="00605C8C" w:rsidRPr="00CC1755">
              <w:rPr>
                <w:rFonts w:asciiTheme="minorHAnsi" w:hAnsiTheme="minorHAnsi" w:cstheme="minorHAnsi"/>
                <w:sz w:val="22"/>
                <w:szCs w:val="22"/>
              </w:rPr>
              <w:t>214069</w:t>
            </w:r>
            <w:r w:rsidRPr="00CC1755">
              <w:rPr>
                <w:rFonts w:asciiTheme="minorHAnsi" w:hAnsiTheme="minorHAnsi" w:cstheme="minorHAnsi"/>
                <w:sz w:val="22"/>
                <w:szCs w:val="22"/>
              </w:rPr>
              <w:t>, Doha, Qatar</w:t>
            </w:r>
          </w:p>
          <w:p w14:paraId="66FCAC15" w14:textId="77777777" w:rsidR="000033E0" w:rsidRPr="00CC1755" w:rsidRDefault="000033E0" w:rsidP="00F0556B">
            <w:pPr>
              <w:pStyle w:val="BodyText"/>
              <w:spacing w:line="20" w:lineRule="atLeast"/>
              <w:jc w:val="both"/>
              <w:rPr>
                <w:rFonts w:asciiTheme="minorHAnsi" w:hAnsiTheme="minorHAnsi" w:cstheme="minorHAnsi"/>
                <w:sz w:val="22"/>
                <w:szCs w:val="22"/>
                <w:rtl/>
              </w:rPr>
            </w:pPr>
          </w:p>
          <w:p w14:paraId="6E04EA86" w14:textId="28059BE1" w:rsidR="00CC1755" w:rsidRDefault="007A17C8" w:rsidP="00F0556B">
            <w:pPr>
              <w:spacing w:line="20" w:lineRule="atLeast"/>
              <w:jc w:val="both"/>
              <w:rPr>
                <w:rFonts w:asciiTheme="minorHAnsi" w:hAnsiTheme="minorHAnsi" w:cstheme="minorHAnsi"/>
                <w:noProof/>
                <w:sz w:val="22"/>
                <w:szCs w:val="22"/>
              </w:rPr>
            </w:pPr>
            <w:r w:rsidRPr="007A17C8">
              <w:rPr>
                <w:rFonts w:asciiTheme="minorHAnsi" w:hAnsiTheme="minorHAnsi" w:cstheme="minorHAnsi"/>
                <w:noProof/>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53BCED66" w14:textId="77777777" w:rsidR="00CC1755" w:rsidRPr="00CC1755" w:rsidRDefault="00CC1755" w:rsidP="00F0556B">
            <w:pPr>
              <w:spacing w:line="20" w:lineRule="atLeast"/>
              <w:jc w:val="both"/>
              <w:rPr>
                <w:rFonts w:asciiTheme="minorHAnsi" w:hAnsiTheme="minorHAnsi" w:cstheme="minorHAnsi"/>
                <w:color w:val="0D0D0D" w:themeColor="text1" w:themeTint="F2"/>
                <w:sz w:val="22"/>
                <w:szCs w:val="22"/>
              </w:rPr>
            </w:pPr>
          </w:p>
          <w:p w14:paraId="74BE5CD5" w14:textId="039F5DE6" w:rsidR="00B04CF6" w:rsidRPr="00CC1755" w:rsidRDefault="00B04CF6" w:rsidP="00F0556B">
            <w:pPr>
              <w:spacing w:line="20" w:lineRule="atLeast"/>
              <w:jc w:val="both"/>
              <w:rPr>
                <w:rFonts w:asciiTheme="minorHAnsi" w:hAnsiTheme="minorHAnsi" w:cstheme="minorHAnsi"/>
                <w:color w:val="0D0D0D" w:themeColor="text1" w:themeTint="F2"/>
                <w:sz w:val="22"/>
                <w:szCs w:val="22"/>
              </w:rPr>
            </w:pPr>
            <w:r w:rsidRPr="00CC1755">
              <w:rPr>
                <w:rFonts w:asciiTheme="minorHAnsi" w:hAnsiTheme="minorHAnsi" w:cstheme="minorHAnsi"/>
                <w:color w:val="0D0D0D" w:themeColor="text1" w:themeTint="F2"/>
                <w:sz w:val="22"/>
                <w:szCs w:val="22"/>
              </w:rPr>
              <w:t xml:space="preserve">Date: </w:t>
            </w:r>
          </w:p>
          <w:p w14:paraId="45FC4779" w14:textId="77777777" w:rsidR="00B04CF6" w:rsidRPr="00CC1755" w:rsidRDefault="00B04CF6" w:rsidP="00F0556B">
            <w:pPr>
              <w:spacing w:line="20" w:lineRule="atLeast"/>
              <w:jc w:val="both"/>
              <w:rPr>
                <w:rFonts w:asciiTheme="minorHAnsi" w:hAnsiTheme="minorHAnsi" w:cstheme="minorHAnsi"/>
                <w:color w:val="0D0D0D" w:themeColor="text1" w:themeTint="F2"/>
                <w:sz w:val="22"/>
                <w:szCs w:val="22"/>
              </w:rPr>
            </w:pPr>
          </w:p>
          <w:p w14:paraId="1DC864B2" w14:textId="77777777" w:rsidR="00F0556B" w:rsidRPr="00CC1755"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CC1755" w:rsidRDefault="00B04CF6" w:rsidP="00F0556B">
            <w:pPr>
              <w:spacing w:line="20" w:lineRule="atLeast"/>
              <w:rPr>
                <w:rFonts w:asciiTheme="minorHAnsi" w:hAnsiTheme="minorHAnsi" w:cstheme="minorHAnsi"/>
                <w:sz w:val="22"/>
                <w:szCs w:val="22"/>
              </w:rPr>
            </w:pPr>
            <w:r w:rsidRPr="00CC1755">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CC1755" w:rsidRDefault="007F3A41" w:rsidP="00F0556B">
            <w:pPr>
              <w:bidi/>
              <w:spacing w:line="20" w:lineRule="atLeast"/>
              <w:contextualSpacing/>
              <w:jc w:val="center"/>
              <w:rPr>
                <w:rFonts w:asciiTheme="minorHAnsi" w:hAnsiTheme="minorHAnsi" w:cstheme="minorHAnsi"/>
                <w:sz w:val="22"/>
                <w:szCs w:val="22"/>
                <w:rtl/>
              </w:rPr>
            </w:pPr>
            <w:r w:rsidRPr="00CC1755">
              <w:rPr>
                <w:rFonts w:asciiTheme="minorHAnsi" w:hAnsiTheme="minorHAnsi" w:cstheme="minorHAnsi"/>
                <w:sz w:val="22"/>
                <w:szCs w:val="22"/>
                <w:rtl/>
              </w:rPr>
              <w:t>توكيل</w:t>
            </w:r>
          </w:p>
          <w:p w14:paraId="5A2E32C9" w14:textId="77777777" w:rsidR="00BD7776" w:rsidRPr="00CC1755" w:rsidRDefault="00BD7776" w:rsidP="00BD7776">
            <w:pPr>
              <w:bidi/>
              <w:spacing w:line="20" w:lineRule="atLeast"/>
              <w:contextualSpacing/>
              <w:jc w:val="both"/>
              <w:rPr>
                <w:rFonts w:asciiTheme="minorHAnsi" w:hAnsiTheme="minorHAnsi" w:cstheme="minorHAnsi"/>
                <w:sz w:val="22"/>
                <w:szCs w:val="22"/>
                <w:rtl/>
              </w:rPr>
            </w:pPr>
          </w:p>
          <w:p w14:paraId="416B3470" w14:textId="5D8DD2C9" w:rsidR="00B04CF6" w:rsidRPr="00CC1755" w:rsidRDefault="00B04CF6" w:rsidP="00F0556B">
            <w:pPr>
              <w:bidi/>
              <w:spacing w:line="20" w:lineRule="atLeast"/>
              <w:contextualSpacing/>
              <w:rPr>
                <w:rFonts w:asciiTheme="minorHAnsi" w:hAnsiTheme="minorHAnsi" w:cstheme="minorHAnsi"/>
                <w:sz w:val="22"/>
                <w:szCs w:val="22"/>
                <w:lang w:bidi="ar-AE"/>
              </w:rPr>
            </w:pPr>
            <w:r w:rsidRPr="00CC1755">
              <w:rPr>
                <w:rFonts w:asciiTheme="minorHAnsi" w:hAnsiTheme="minorHAnsi" w:cstheme="minorHAnsi"/>
                <w:sz w:val="22"/>
                <w:szCs w:val="22"/>
                <w:rtl/>
              </w:rPr>
              <w:t>نحن</w:t>
            </w:r>
            <w:r w:rsidR="00B2607F" w:rsidRPr="00DA6779">
              <w:rPr>
                <w:rFonts w:asciiTheme="minorHAnsi" w:hAnsiTheme="minorHAnsi" w:cstheme="minorHAnsi"/>
                <w:sz w:val="22"/>
                <w:szCs w:val="22"/>
                <w:rtl/>
              </w:rPr>
              <w:t>:</w:t>
            </w:r>
            <w:r w:rsidR="00B2607F">
              <w:rPr>
                <w:rFonts w:asciiTheme="minorHAnsi" w:hAnsiTheme="minorHAnsi" w:cs="Calibri"/>
                <w:sz w:val="22"/>
                <w:szCs w:val="22"/>
              </w:rPr>
              <w:t xml:space="preserve"> </w:t>
            </w:r>
            <w:r w:rsidR="00B2607F">
              <w:rPr>
                <w:rFonts w:asciiTheme="minorHAnsi" w:hAnsiTheme="minorHAnsi" w:cs="Calibri" w:hint="cs"/>
                <w:sz w:val="22"/>
                <w:szCs w:val="22"/>
                <w:rtl/>
                <w:lang w:bidi="ar-SY"/>
              </w:rPr>
              <w:t xml:space="preserve"> </w:t>
            </w:r>
            <w:r w:rsidR="00B2607F">
              <w:rPr>
                <w:rFonts w:asciiTheme="minorHAnsi" w:hAnsiTheme="minorHAnsi" w:cs="Calibri"/>
                <w:sz w:val="22"/>
                <w:szCs w:val="22"/>
              </w:rPr>
              <w:t/>
            </w:r>
          </w:p>
          <w:p w14:paraId="48C786D3" w14:textId="77777777" w:rsidR="00B04CF6" w:rsidRPr="00CC1755" w:rsidRDefault="00B04CF6" w:rsidP="00F0556B">
            <w:pPr>
              <w:bidi/>
              <w:spacing w:line="20" w:lineRule="atLeast"/>
              <w:contextualSpacing/>
              <w:rPr>
                <w:rFonts w:asciiTheme="minorHAnsi" w:hAnsiTheme="minorHAnsi" w:cstheme="minorHAnsi"/>
                <w:sz w:val="22"/>
                <w:szCs w:val="22"/>
                <w:rtl/>
              </w:rPr>
            </w:pPr>
          </w:p>
          <w:p w14:paraId="298C3A33" w14:textId="6C2E5FB2" w:rsidR="00B04CF6" w:rsidRPr="00CC1755" w:rsidRDefault="00B04CF6" w:rsidP="00F0556B">
            <w:pPr>
              <w:bidi/>
              <w:spacing w:line="20" w:lineRule="atLeast"/>
              <w:contextualSpacing/>
              <w:rPr>
                <w:rFonts w:asciiTheme="minorHAnsi" w:hAnsiTheme="minorHAnsi" w:cstheme="minorHAnsi" w:hint="cs"/>
                <w:sz w:val="22"/>
                <w:szCs w:val="22"/>
                <w:lang w:bidi="ar-SY"/>
              </w:rPr>
            </w:pPr>
            <w:r w:rsidRPr="00CC1755">
              <w:rPr>
                <w:rFonts w:asciiTheme="minorHAnsi" w:hAnsiTheme="minorHAnsi" w:cstheme="minorHAnsi"/>
                <w:sz w:val="22"/>
                <w:szCs w:val="22"/>
                <w:rtl/>
              </w:rPr>
              <w:t>العنوان:</w:t>
            </w:r>
            <w:r w:rsidR="00B2607F">
              <w:rPr>
                <w:rFonts w:asciiTheme="minorHAnsi" w:hAnsiTheme="minorHAnsi" w:cstheme="minorHAnsi" w:hint="cs"/>
                <w:sz w:val="22"/>
                <w:szCs w:val="22"/>
                <w:rtl/>
                <w:lang w:bidi="ar-SY"/>
              </w:rPr>
              <w:t xml:space="preserve"> </w:t>
            </w:r>
            <w:r w:rsidR="00B2607F">
              <w:rPr>
                <w:rFonts w:asciiTheme="minorHAnsi" w:hAnsiTheme="minorHAnsi" w:cs="Calibri"/>
                <w:sz w:val="22"/>
                <w:szCs w:val="22"/>
              </w:rPr>
              <w:t/>
            </w:r>
          </w:p>
          <w:p w14:paraId="46D28FCF" w14:textId="7179C1B7" w:rsidR="007F3A41" w:rsidRPr="00CC1755" w:rsidRDefault="007F3A41" w:rsidP="00F0556B">
            <w:pPr>
              <w:bidi/>
              <w:spacing w:line="20" w:lineRule="atLeast"/>
              <w:contextualSpacing/>
              <w:jc w:val="both"/>
              <w:rPr>
                <w:rFonts w:asciiTheme="minorHAnsi" w:hAnsiTheme="minorHAnsi" w:cstheme="minorHAnsi"/>
                <w:sz w:val="22"/>
                <w:szCs w:val="22"/>
                <w:lang w:bidi="ar-EG"/>
              </w:rPr>
            </w:pPr>
          </w:p>
          <w:p w14:paraId="0B6C2FF1" w14:textId="61354103" w:rsidR="000033E0" w:rsidRPr="00CC1755" w:rsidRDefault="000033E0" w:rsidP="00F0556B">
            <w:pPr>
              <w:bidi/>
              <w:spacing w:line="20" w:lineRule="atLeast"/>
              <w:contextualSpacing/>
              <w:jc w:val="both"/>
              <w:rPr>
                <w:rFonts w:asciiTheme="minorHAnsi" w:hAnsiTheme="minorHAnsi" w:cstheme="minorHAnsi"/>
                <w:sz w:val="22"/>
                <w:szCs w:val="22"/>
                <w:rtl/>
              </w:rPr>
            </w:pPr>
            <w:r w:rsidRPr="00CC1755">
              <w:rPr>
                <w:rFonts w:asciiTheme="minorHAnsi" w:hAnsiTheme="minorHAnsi" w:cstheme="minorHAnsi"/>
                <w:sz w:val="22"/>
                <w:szCs w:val="22"/>
                <w:rtl/>
              </w:rPr>
              <w:t xml:space="preserve">نقر </w:t>
            </w:r>
            <w:r w:rsidRPr="00CC1755">
              <w:rPr>
                <w:rFonts w:asciiTheme="minorHAnsi" w:hAnsiTheme="minorHAnsi" w:cstheme="minorHAnsi"/>
                <w:sz w:val="22"/>
                <w:szCs w:val="22"/>
                <w:rtl/>
                <w:lang w:bidi="ar-EG"/>
              </w:rPr>
              <w:t xml:space="preserve">إننا </w:t>
            </w:r>
            <w:r w:rsidRPr="00CC1755">
              <w:rPr>
                <w:rFonts w:asciiTheme="minorHAnsi" w:hAnsiTheme="minorHAnsi" w:cstheme="minorHAnsi"/>
                <w:sz w:val="22"/>
                <w:szCs w:val="22"/>
                <w:rtl/>
              </w:rPr>
              <w:t xml:space="preserve">قد عينا أبو النجا للملكية الفكرية في </w:t>
            </w:r>
            <w:r w:rsidR="00212B5E" w:rsidRPr="00CC1755">
              <w:rPr>
                <w:rFonts w:asciiTheme="minorHAnsi" w:hAnsiTheme="minorHAnsi" w:cstheme="minorHAnsi"/>
                <w:sz w:val="22"/>
                <w:szCs w:val="22"/>
                <w:rtl/>
              </w:rPr>
              <w:t xml:space="preserve">قطر </w:t>
            </w:r>
            <w:r w:rsidRPr="00CC1755">
              <w:rPr>
                <w:rFonts w:asciiTheme="minorHAnsi" w:hAnsiTheme="minorHAnsi" w:cstheme="minorHAnsi"/>
                <w:sz w:val="22"/>
                <w:szCs w:val="22"/>
                <w:rtl/>
              </w:rPr>
              <w:t>ليكون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إتخاذ كافة الإجراءات القانونية والإدارية الممكنة للدفاع عن حقوقنا أمام المحاكم المحلية والإتحادية بجميع درجاتها و</w:t>
            </w:r>
            <w:r w:rsidR="00C70499" w:rsidRPr="00CC1755">
              <w:rPr>
                <w:rFonts w:asciiTheme="minorHAnsi" w:hAnsiTheme="minorHAnsi" w:cstheme="minorHAnsi"/>
                <w:sz w:val="22"/>
                <w:szCs w:val="22"/>
                <w:rtl/>
              </w:rPr>
              <w:t>ب</w:t>
            </w:r>
            <w:r w:rsidR="007B3E11" w:rsidRPr="00CC1755">
              <w:rPr>
                <w:rFonts w:asciiTheme="minorHAnsi" w:hAnsiTheme="minorHAnsi" w:cstheme="minorHAnsi"/>
                <w:sz w:val="22"/>
                <w:szCs w:val="22"/>
                <w:rtl/>
              </w:rPr>
              <w:t>جميع الوزرات و</w:t>
            </w:r>
            <w:r w:rsidRPr="00CC1755">
              <w:rPr>
                <w:rFonts w:asciiTheme="minorHAnsi" w:hAnsiTheme="minorHAnsi" w:cstheme="minorHAnsi"/>
                <w:sz w:val="22"/>
                <w:szCs w:val="22"/>
                <w:rtl/>
              </w:rPr>
              <w:t>السلطات المختصة والإدارات ومراكز الشرطة أو الهيئات الجمركية أو السلطات القضائية أو الإدارية أو سلطات تطبيق القانون أو الهيئات المالية.</w:t>
            </w:r>
          </w:p>
          <w:p w14:paraId="15C8030A" w14:textId="5F1B913D" w:rsidR="00F0556B" w:rsidRPr="00CC1755" w:rsidRDefault="00F0556B" w:rsidP="00F0556B">
            <w:pPr>
              <w:pStyle w:val="BodyText"/>
              <w:bidi/>
              <w:spacing w:line="20" w:lineRule="atLeast"/>
              <w:contextualSpacing/>
              <w:jc w:val="both"/>
              <w:rPr>
                <w:rFonts w:asciiTheme="minorHAnsi" w:hAnsiTheme="minorHAnsi" w:cstheme="minorHAnsi"/>
                <w:sz w:val="22"/>
                <w:szCs w:val="22"/>
              </w:rPr>
            </w:pPr>
          </w:p>
          <w:p w14:paraId="0B8E6B8A" w14:textId="2B10F68B" w:rsidR="00F0556B" w:rsidRPr="00CC1755" w:rsidRDefault="00F0556B" w:rsidP="00F0556B">
            <w:pPr>
              <w:pStyle w:val="BodyText"/>
              <w:bidi/>
              <w:spacing w:line="20" w:lineRule="atLeast"/>
              <w:contextualSpacing/>
              <w:jc w:val="both"/>
              <w:rPr>
                <w:rFonts w:asciiTheme="minorHAnsi" w:hAnsiTheme="minorHAnsi" w:cstheme="minorHAnsi"/>
                <w:sz w:val="22"/>
                <w:szCs w:val="22"/>
              </w:rPr>
            </w:pPr>
          </w:p>
          <w:p w14:paraId="44CF013F" w14:textId="77777777" w:rsidR="007B3E11" w:rsidRPr="00CC1755" w:rsidRDefault="007B3E11" w:rsidP="007B3E11">
            <w:pPr>
              <w:pStyle w:val="BodyText"/>
              <w:bidi/>
              <w:spacing w:line="20" w:lineRule="atLeast"/>
              <w:contextualSpacing/>
              <w:jc w:val="both"/>
              <w:rPr>
                <w:rFonts w:asciiTheme="minorHAnsi" w:hAnsiTheme="minorHAnsi" w:cstheme="minorHAnsi"/>
                <w:sz w:val="22"/>
                <w:szCs w:val="22"/>
                <w:rtl/>
              </w:rPr>
            </w:pPr>
          </w:p>
          <w:p w14:paraId="20DE6474" w14:textId="64CA4E35" w:rsidR="000033E0" w:rsidRPr="00CC1755" w:rsidRDefault="000033E0" w:rsidP="00F0556B">
            <w:pPr>
              <w:pStyle w:val="BodyText"/>
              <w:bidi/>
              <w:spacing w:line="20" w:lineRule="atLeast"/>
              <w:contextualSpacing/>
              <w:jc w:val="both"/>
              <w:rPr>
                <w:rFonts w:asciiTheme="minorHAnsi" w:hAnsiTheme="minorHAnsi" w:cstheme="minorHAnsi"/>
                <w:sz w:val="22"/>
                <w:szCs w:val="22"/>
                <w:rtl/>
              </w:rPr>
            </w:pPr>
            <w:r w:rsidRPr="00CC1755">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3F07837B" w14:textId="77777777" w:rsidR="00F0556B" w:rsidRPr="00CC1755" w:rsidRDefault="00F0556B" w:rsidP="00F0556B">
            <w:pPr>
              <w:bidi/>
              <w:spacing w:line="20" w:lineRule="atLeast"/>
              <w:contextualSpacing/>
              <w:rPr>
                <w:rFonts w:asciiTheme="minorHAnsi" w:hAnsiTheme="minorHAnsi" w:cstheme="minorHAnsi"/>
                <w:sz w:val="22"/>
                <w:szCs w:val="22"/>
                <w:rtl/>
              </w:rPr>
            </w:pPr>
          </w:p>
          <w:p w14:paraId="7D35C30C" w14:textId="6F357DC9" w:rsidR="00212B5E" w:rsidRPr="00CC1755" w:rsidRDefault="00212B5E" w:rsidP="00212B5E">
            <w:pPr>
              <w:bidi/>
              <w:jc w:val="center"/>
              <w:rPr>
                <w:rFonts w:asciiTheme="minorHAnsi" w:hAnsiTheme="minorHAnsi" w:cstheme="minorHAnsi"/>
                <w:sz w:val="22"/>
                <w:szCs w:val="22"/>
              </w:rPr>
            </w:pPr>
            <w:r w:rsidRPr="00CC1755">
              <w:rPr>
                <w:rFonts w:asciiTheme="minorHAnsi" w:hAnsiTheme="minorHAnsi" w:cstheme="minorHAnsi"/>
                <w:sz w:val="22"/>
                <w:szCs w:val="22"/>
                <w:rtl/>
              </w:rPr>
              <w:t xml:space="preserve">ص. ب. </w:t>
            </w:r>
            <w:r w:rsidR="00605C8C" w:rsidRPr="00CC1755">
              <w:rPr>
                <w:rFonts w:asciiTheme="minorHAnsi" w:hAnsiTheme="minorHAnsi" w:cstheme="minorHAnsi"/>
                <w:sz w:val="22"/>
                <w:szCs w:val="22"/>
              </w:rPr>
              <w:t>214069</w:t>
            </w:r>
            <w:r w:rsidRPr="00CC1755">
              <w:rPr>
                <w:rFonts w:asciiTheme="minorHAnsi" w:hAnsiTheme="minorHAnsi" w:cstheme="minorHAnsi"/>
                <w:sz w:val="22"/>
                <w:szCs w:val="22"/>
                <w:rtl/>
              </w:rPr>
              <w:t>، الدوحة، قطر</w:t>
            </w:r>
          </w:p>
          <w:p w14:paraId="14BDAA63" w14:textId="77777777" w:rsidR="000033E0" w:rsidRPr="00CC1755" w:rsidRDefault="000033E0" w:rsidP="00F0556B">
            <w:pPr>
              <w:bidi/>
              <w:spacing w:line="20" w:lineRule="atLeast"/>
              <w:contextualSpacing/>
              <w:jc w:val="both"/>
              <w:rPr>
                <w:rFonts w:asciiTheme="minorHAnsi" w:hAnsiTheme="minorHAnsi" w:cstheme="minorHAnsi"/>
                <w:sz w:val="22"/>
                <w:szCs w:val="22"/>
              </w:rPr>
            </w:pPr>
          </w:p>
          <w:p w14:paraId="5BF1D32B" w14:textId="1B992695" w:rsidR="00F0556B" w:rsidRPr="00CC1755" w:rsidRDefault="00283830" w:rsidP="00F0556B">
            <w:pPr>
              <w:bidi/>
              <w:spacing w:line="20" w:lineRule="atLeast"/>
              <w:contextualSpacing/>
              <w:jc w:val="both"/>
              <w:rPr>
                <w:rFonts w:asciiTheme="minorHAnsi" w:hAnsiTheme="minorHAnsi" w:cstheme="minorHAnsi"/>
                <w:sz w:val="22"/>
                <w:szCs w:val="22"/>
              </w:rPr>
            </w:pPr>
            <w:r w:rsidRPr="00283830">
              <w:rPr>
                <w:rFonts w:asciiTheme="minorHAnsi" w:hAnsiTheme="minorHAnsi" w:cs="Calibri"/>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75A901DF" w14:textId="6FAAC1EA" w:rsidR="00F0556B" w:rsidRDefault="00F0556B" w:rsidP="00F0556B">
            <w:pPr>
              <w:bidi/>
              <w:spacing w:line="20" w:lineRule="atLeast"/>
              <w:contextualSpacing/>
              <w:jc w:val="both"/>
              <w:rPr>
                <w:rFonts w:asciiTheme="minorHAnsi" w:hAnsiTheme="minorHAnsi" w:cstheme="minorHAnsi"/>
                <w:sz w:val="22"/>
                <w:szCs w:val="22"/>
              </w:rPr>
            </w:pPr>
          </w:p>
          <w:p w14:paraId="2D4722F0" w14:textId="77777777" w:rsidR="00CC1755" w:rsidRPr="00CC1755" w:rsidRDefault="00CC1755" w:rsidP="00CC1755">
            <w:pPr>
              <w:bidi/>
              <w:spacing w:line="20" w:lineRule="atLeast"/>
              <w:contextualSpacing/>
              <w:jc w:val="both"/>
              <w:rPr>
                <w:rFonts w:asciiTheme="minorHAnsi" w:hAnsiTheme="minorHAnsi" w:cstheme="minorHAnsi"/>
                <w:sz w:val="22"/>
                <w:szCs w:val="22"/>
              </w:rPr>
            </w:pPr>
          </w:p>
          <w:p w14:paraId="44F1D767" w14:textId="77777777" w:rsidR="007B3E11" w:rsidRDefault="007B3E11" w:rsidP="007B3E11">
            <w:pPr>
              <w:bidi/>
              <w:spacing w:line="20" w:lineRule="atLeast"/>
              <w:contextualSpacing/>
              <w:jc w:val="both"/>
              <w:rPr>
                <w:rFonts w:asciiTheme="minorHAnsi" w:hAnsiTheme="minorHAnsi" w:cstheme="minorHAnsi"/>
                <w:sz w:val="22"/>
                <w:szCs w:val="22"/>
              </w:rPr>
            </w:pPr>
          </w:p>
          <w:p w14:paraId="4AAE6661" w14:textId="77777777" w:rsidR="007A17C8" w:rsidRPr="00117557" w:rsidRDefault="007A17C8" w:rsidP="007A17C8">
            <w:pPr>
              <w:bidi/>
              <w:spacing w:line="20" w:lineRule="atLeast"/>
              <w:contextualSpacing/>
              <w:jc w:val="both"/>
              <w:rPr>
                <w:rFonts w:asciiTheme="minorHAnsi" w:hAnsiTheme="minorHAnsi" w:cstheme="minorHAnsi"/>
                <w:sz w:val="22"/>
                <w:szCs w:val="22"/>
              </w:rPr>
            </w:pPr>
          </w:p>
          <w:p w14:paraId="440F257E" w14:textId="77777777" w:rsidR="00F0556B" w:rsidRPr="00CC1755" w:rsidRDefault="00F0556B" w:rsidP="00F0556B">
            <w:pPr>
              <w:bidi/>
              <w:spacing w:line="20" w:lineRule="atLeast"/>
              <w:contextualSpacing/>
              <w:jc w:val="both"/>
              <w:rPr>
                <w:rFonts w:asciiTheme="minorHAnsi" w:hAnsiTheme="minorHAnsi" w:cstheme="minorHAnsi"/>
                <w:sz w:val="22"/>
                <w:szCs w:val="22"/>
                <w:rtl/>
              </w:rPr>
            </w:pPr>
          </w:p>
          <w:p w14:paraId="1D077EE1" w14:textId="248E56A9" w:rsidR="007F3A41" w:rsidRPr="00CC1755" w:rsidRDefault="007F3A41" w:rsidP="00F0556B">
            <w:pPr>
              <w:bidi/>
              <w:spacing w:line="20" w:lineRule="atLeast"/>
              <w:contextualSpacing/>
              <w:jc w:val="both"/>
              <w:rPr>
                <w:rFonts w:asciiTheme="minorHAnsi" w:hAnsiTheme="minorHAnsi" w:cstheme="minorHAnsi"/>
                <w:sz w:val="22"/>
                <w:szCs w:val="22"/>
                <w:rtl/>
              </w:rPr>
            </w:pPr>
            <w:r w:rsidRPr="00CC1755">
              <w:rPr>
                <w:rFonts w:asciiTheme="minorHAnsi" w:hAnsiTheme="minorHAnsi" w:cstheme="minorHAnsi"/>
                <w:sz w:val="22"/>
                <w:szCs w:val="22"/>
                <w:rtl/>
              </w:rPr>
              <w:t>التاريخ</w:t>
            </w:r>
            <w:r w:rsidRPr="00CC1755">
              <w:rPr>
                <w:rFonts w:asciiTheme="minorHAnsi" w:hAnsiTheme="minorHAnsi" w:cstheme="minorHAnsi"/>
                <w:sz w:val="22"/>
                <w:szCs w:val="22"/>
                <w:rtl/>
                <w:lang w:bidi="ar-AE"/>
              </w:rPr>
              <w:t>:</w:t>
            </w:r>
            <w:r w:rsidR="00F0556B" w:rsidRPr="00CC1755">
              <w:rPr>
                <w:rFonts w:asciiTheme="minorHAnsi" w:hAnsiTheme="minorHAnsi" w:cstheme="minorHAnsi"/>
                <w:sz w:val="22"/>
                <w:szCs w:val="22"/>
                <w:lang w:bidi="ar-AE"/>
              </w:rPr>
              <w:t xml:space="preserve"> </w:t>
            </w:r>
          </w:p>
          <w:p w14:paraId="7E1AC7DF" w14:textId="77777777" w:rsidR="00F0556B" w:rsidRPr="00CC1755" w:rsidRDefault="00F0556B" w:rsidP="00F0556B">
            <w:pPr>
              <w:bidi/>
              <w:spacing w:line="20" w:lineRule="atLeast"/>
              <w:contextualSpacing/>
              <w:jc w:val="both"/>
              <w:rPr>
                <w:rFonts w:asciiTheme="minorHAnsi" w:hAnsiTheme="minorHAnsi" w:cstheme="minorHAnsi"/>
                <w:sz w:val="22"/>
                <w:szCs w:val="22"/>
              </w:rPr>
            </w:pPr>
          </w:p>
          <w:p w14:paraId="33BBDCA7" w14:textId="77777777" w:rsidR="007F3A41" w:rsidRPr="00CC1755" w:rsidRDefault="007F3A41" w:rsidP="00F0556B">
            <w:pPr>
              <w:bidi/>
              <w:spacing w:line="20" w:lineRule="atLeast"/>
              <w:contextualSpacing/>
              <w:jc w:val="both"/>
              <w:rPr>
                <w:rFonts w:asciiTheme="minorHAnsi" w:hAnsiTheme="minorHAnsi" w:cstheme="minorHAnsi"/>
                <w:sz w:val="22"/>
                <w:szCs w:val="22"/>
                <w:rtl/>
              </w:rPr>
            </w:pPr>
          </w:p>
          <w:p w14:paraId="794791A7" w14:textId="0CE17232" w:rsidR="00557094" w:rsidRPr="00CC1755" w:rsidRDefault="007F3A41" w:rsidP="007B3E11">
            <w:pPr>
              <w:bidi/>
              <w:spacing w:line="20" w:lineRule="atLeast"/>
              <w:contextualSpacing/>
              <w:jc w:val="both"/>
              <w:rPr>
                <w:rFonts w:asciiTheme="minorHAnsi" w:hAnsiTheme="minorHAnsi" w:cstheme="minorHAnsi"/>
                <w:sz w:val="22"/>
                <w:szCs w:val="22"/>
                <w:lang w:bidi="ar-AE"/>
              </w:rPr>
            </w:pPr>
            <w:r w:rsidRPr="00CC1755">
              <w:rPr>
                <w:rFonts w:asciiTheme="minorHAnsi" w:hAnsiTheme="minorHAnsi" w:cstheme="minorHAnsi"/>
                <w:sz w:val="22"/>
                <w:szCs w:val="22"/>
                <w:rtl/>
              </w:rPr>
              <w:t>التوقيع</w:t>
            </w:r>
            <w:r w:rsidR="00B04CF6" w:rsidRPr="00CC1755">
              <w:rPr>
                <w:rFonts w:asciiTheme="minorHAnsi" w:hAnsiTheme="minorHAnsi" w:cstheme="minorHAnsi"/>
                <w:sz w:val="22"/>
                <w:szCs w:val="22"/>
                <w:rtl/>
              </w:rPr>
              <w:t>: _______________________________</w:t>
            </w:r>
          </w:p>
        </w:tc>
      </w:tr>
    </w:tbl>
    <w:p w14:paraId="5993959B" w14:textId="77777777" w:rsidR="00557094" w:rsidRPr="00CC1755" w:rsidRDefault="00557094" w:rsidP="00F0556B">
      <w:pPr>
        <w:pStyle w:val="Caption"/>
        <w:spacing w:line="20" w:lineRule="atLeast"/>
        <w:ind w:left="0"/>
        <w:rPr>
          <w:rFonts w:asciiTheme="minorHAnsi" w:hAnsiTheme="minorHAnsi" w:cstheme="minorHAnsi"/>
          <w:sz w:val="22"/>
          <w:szCs w:val="22"/>
        </w:rPr>
      </w:pPr>
    </w:p>
    <w:p w14:paraId="0DDF34ED" w14:textId="77777777" w:rsidR="002A759A" w:rsidRPr="00CC1755" w:rsidRDefault="002A759A" w:rsidP="00F0556B">
      <w:pPr>
        <w:spacing w:line="20" w:lineRule="atLeast"/>
        <w:rPr>
          <w:rFonts w:asciiTheme="minorHAnsi" w:hAnsiTheme="minorHAnsi" w:cstheme="minorHAnsi"/>
          <w:sz w:val="22"/>
          <w:szCs w:val="22"/>
        </w:rPr>
      </w:pPr>
    </w:p>
    <w:sectPr w:rsidR="002A759A" w:rsidRPr="00CC1755"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7756" w14:textId="77777777" w:rsidR="00F0556B" w:rsidRDefault="00F0556B" w:rsidP="00F0556B">
      <w:r>
        <w:separator/>
      </w:r>
    </w:p>
  </w:endnote>
  <w:endnote w:type="continuationSeparator" w:id="0">
    <w:p w14:paraId="4AADB8A1" w14:textId="77777777" w:rsidR="00F0556B" w:rsidRDefault="00F0556B"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CBD1" w14:textId="77777777" w:rsidR="00F0556B" w:rsidRDefault="00F0556B" w:rsidP="00F0556B">
      <w:r>
        <w:separator/>
      </w:r>
    </w:p>
  </w:footnote>
  <w:footnote w:type="continuationSeparator" w:id="0">
    <w:p w14:paraId="1DD12446" w14:textId="77777777" w:rsidR="00F0556B" w:rsidRDefault="00F0556B"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40893"/>
    <w:rsid w:val="00117557"/>
    <w:rsid w:val="0020628D"/>
    <w:rsid w:val="002073FD"/>
    <w:rsid w:val="00212B5E"/>
    <w:rsid w:val="00283830"/>
    <w:rsid w:val="002A759A"/>
    <w:rsid w:val="002B58E1"/>
    <w:rsid w:val="002D398D"/>
    <w:rsid w:val="00372E3D"/>
    <w:rsid w:val="003B6359"/>
    <w:rsid w:val="003C6E30"/>
    <w:rsid w:val="0049125F"/>
    <w:rsid w:val="00557094"/>
    <w:rsid w:val="00605C8C"/>
    <w:rsid w:val="00677864"/>
    <w:rsid w:val="0078669E"/>
    <w:rsid w:val="0079242F"/>
    <w:rsid w:val="007A17C8"/>
    <w:rsid w:val="007B3E11"/>
    <w:rsid w:val="007E7B34"/>
    <w:rsid w:val="007F3A41"/>
    <w:rsid w:val="00843DC5"/>
    <w:rsid w:val="00881795"/>
    <w:rsid w:val="00924376"/>
    <w:rsid w:val="00971C02"/>
    <w:rsid w:val="009E09B8"/>
    <w:rsid w:val="00AC03D7"/>
    <w:rsid w:val="00B04CF6"/>
    <w:rsid w:val="00B2607F"/>
    <w:rsid w:val="00B9055C"/>
    <w:rsid w:val="00BD7776"/>
    <w:rsid w:val="00C70499"/>
    <w:rsid w:val="00CC1755"/>
    <w:rsid w:val="00CE7553"/>
    <w:rsid w:val="00D43785"/>
    <w:rsid w:val="00DB038A"/>
    <w:rsid w:val="00E169C5"/>
    <w:rsid w:val="00E61756"/>
    <w:rsid w:val="00E85871"/>
    <w:rsid w:val="00EA23F1"/>
    <w:rsid w:val="00EA7755"/>
    <w:rsid w:val="00F0556B"/>
    <w:rsid w:val="00F909FE"/>
    <w:rsid w:val="00F915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679091028">
      <w:bodyDiv w:val="1"/>
      <w:marLeft w:val="0"/>
      <w:marRight w:val="0"/>
      <w:marTop w:val="0"/>
      <w:marBottom w:val="0"/>
      <w:divBdr>
        <w:top w:val="none" w:sz="0" w:space="0" w:color="auto"/>
        <w:left w:val="none" w:sz="0" w:space="0" w:color="auto"/>
        <w:bottom w:val="none" w:sz="0" w:space="0" w:color="auto"/>
        <w:right w:val="none" w:sz="0" w:space="0" w:color="auto"/>
      </w:divBdr>
    </w:div>
    <w:div w:id="86929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11</cp:revision>
  <dcterms:created xsi:type="dcterms:W3CDTF">2023-12-13T12:57:00Z</dcterms:created>
  <dcterms:modified xsi:type="dcterms:W3CDTF">2025-08-15T07:02:00Z</dcterms:modified>
</cp:coreProperties>
</file>